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6B9D" w14:textId="77777777" w:rsidR="0055409C" w:rsidRPr="00A45F6F" w:rsidRDefault="0055409C" w:rsidP="00422C35">
      <w:pPr>
        <w:spacing w:line="192" w:lineRule="auto"/>
        <w:rPr>
          <w:rFonts w:ascii="Times New Roman" w:hAnsi="Times New Roman"/>
        </w:rPr>
      </w:pPr>
      <w:r w:rsidRPr="00A45F6F">
        <w:rPr>
          <w:rFonts w:ascii="Times New Roman" w:hAnsi="Times New Roman"/>
        </w:rPr>
        <w:t>Государственная Третьяковская галерея</w:t>
      </w:r>
    </w:p>
    <w:p w14:paraId="225668F0" w14:textId="351A951B" w:rsidR="0055409C" w:rsidRPr="00A45F6F" w:rsidRDefault="0055409C" w:rsidP="00422C35">
      <w:pPr>
        <w:spacing w:line="276" w:lineRule="auto"/>
        <w:rPr>
          <w:rFonts w:ascii="Times New Roman" w:hAnsi="Times New Roman"/>
        </w:rPr>
      </w:pPr>
      <w:r w:rsidRPr="00A45F6F">
        <w:rPr>
          <w:rFonts w:ascii="Times New Roman" w:hAnsi="Times New Roman"/>
        </w:rPr>
        <w:t xml:space="preserve">Московский </w:t>
      </w:r>
      <w:r w:rsidR="00CC2149">
        <w:rPr>
          <w:rFonts w:ascii="Times New Roman" w:hAnsi="Times New Roman"/>
        </w:rPr>
        <w:t>м</w:t>
      </w:r>
      <w:r w:rsidRPr="00A45F6F">
        <w:rPr>
          <w:rFonts w:ascii="Times New Roman" w:hAnsi="Times New Roman"/>
        </w:rPr>
        <w:t>узей дизайна</w:t>
      </w:r>
    </w:p>
    <w:p w14:paraId="68047F40" w14:textId="77777777" w:rsidR="0055409C" w:rsidRPr="00A45F6F" w:rsidRDefault="0055409C" w:rsidP="00422C35">
      <w:pPr>
        <w:spacing w:line="276" w:lineRule="auto"/>
        <w:rPr>
          <w:rFonts w:ascii="Times New Roman" w:hAnsi="Times New Roman"/>
        </w:rPr>
      </w:pPr>
      <w:r w:rsidRPr="00A45F6F">
        <w:rPr>
          <w:rFonts w:ascii="Times New Roman" w:hAnsi="Times New Roman"/>
        </w:rPr>
        <w:t xml:space="preserve">Инжиниринговый дивизион Госкорпорации «Росатом» </w:t>
      </w:r>
    </w:p>
    <w:p w14:paraId="0F929FB5" w14:textId="77777777" w:rsidR="0055409C" w:rsidRDefault="0055409C" w:rsidP="00422C35">
      <w:pPr>
        <w:spacing w:line="276" w:lineRule="auto"/>
        <w:rPr>
          <w:rFonts w:eastAsia="Calibri"/>
        </w:rPr>
      </w:pPr>
    </w:p>
    <w:p w14:paraId="070593FC" w14:textId="77777777" w:rsidR="0055409C" w:rsidRDefault="0055409C" w:rsidP="00422C35">
      <w:pPr>
        <w:spacing w:line="360" w:lineRule="auto"/>
        <w:rPr>
          <w:rFonts w:ascii="Times New Roman" w:hAnsi="Times New Roman"/>
        </w:rPr>
      </w:pPr>
    </w:p>
    <w:p w14:paraId="7C0AEAFB" w14:textId="77777777" w:rsidR="00733569" w:rsidRDefault="000E53B3" w:rsidP="00422C35">
      <w:pPr>
        <w:spacing w:line="360" w:lineRule="auto"/>
        <w:rPr>
          <w:rFonts w:ascii="Times New Roman" w:eastAsia="Times New Roman" w:hAnsi="Times New Roman" w:cs="Times New Roman"/>
        </w:rPr>
      </w:pPr>
      <w:r>
        <w:rPr>
          <w:rFonts w:ascii="Times New Roman" w:hAnsi="Times New Roman"/>
        </w:rPr>
        <w:t>ПРЕСС-РЕЛИЗ</w:t>
      </w:r>
    </w:p>
    <w:p w14:paraId="49E5A77A" w14:textId="77777777" w:rsidR="00733569" w:rsidRDefault="000E53B3" w:rsidP="00422C35">
      <w:pPr>
        <w:spacing w:line="360" w:lineRule="auto"/>
        <w:rPr>
          <w:rFonts w:ascii="Times New Roman" w:eastAsia="Times New Roman" w:hAnsi="Times New Roman" w:cs="Times New Roman"/>
        </w:rPr>
      </w:pPr>
      <w:r>
        <w:rPr>
          <w:rFonts w:ascii="Times New Roman" w:hAnsi="Times New Roman"/>
        </w:rPr>
        <w:t>КОЛЛЕКЦИЯ ВПЕЧАТЛЕНИЙ</w:t>
      </w:r>
    </w:p>
    <w:p w14:paraId="0A56DCBF" w14:textId="77777777" w:rsidR="00733569" w:rsidRDefault="000E53B3" w:rsidP="00422C35">
      <w:pPr>
        <w:spacing w:line="360" w:lineRule="auto"/>
        <w:rPr>
          <w:rFonts w:ascii="Times New Roman" w:hAnsi="Times New Roman"/>
        </w:rPr>
      </w:pPr>
      <w:r>
        <w:rPr>
          <w:rFonts w:ascii="Times New Roman" w:hAnsi="Times New Roman"/>
        </w:rPr>
        <w:t>Фотографы и дизайнеры о путешествиях</w:t>
      </w:r>
    </w:p>
    <w:p w14:paraId="415F54AB" w14:textId="77777777" w:rsidR="00A45F6F" w:rsidRDefault="00A45F6F" w:rsidP="00422C35">
      <w:pPr>
        <w:spacing w:line="360" w:lineRule="auto"/>
        <w:rPr>
          <w:rFonts w:ascii="Times New Roman" w:eastAsia="Times New Roman" w:hAnsi="Times New Roman" w:cs="Times New Roman"/>
        </w:rPr>
      </w:pPr>
    </w:p>
    <w:p w14:paraId="013FF054" w14:textId="77777777" w:rsidR="00733569" w:rsidRDefault="00A45F6F" w:rsidP="00422C35">
      <w:pPr>
        <w:spacing w:line="360" w:lineRule="auto"/>
        <w:rPr>
          <w:rFonts w:ascii="Times New Roman" w:eastAsia="Times New Roman" w:hAnsi="Times New Roman" w:cs="Times New Roman"/>
        </w:rPr>
      </w:pPr>
      <w:r>
        <w:rPr>
          <w:rFonts w:ascii="Times New Roman" w:eastAsia="Times New Roman" w:hAnsi="Times New Roman" w:cs="Times New Roman"/>
        </w:rPr>
        <w:t xml:space="preserve">Пресс-показ </w:t>
      </w:r>
      <w:r w:rsidRPr="00A45F6F">
        <w:rPr>
          <w:rFonts w:ascii="Times New Roman" w:eastAsia="Times New Roman" w:hAnsi="Times New Roman" w:cs="Times New Roman"/>
        </w:rPr>
        <w:t>–</w:t>
      </w:r>
      <w:r>
        <w:rPr>
          <w:rFonts w:ascii="Times New Roman" w:eastAsia="Times New Roman" w:hAnsi="Times New Roman" w:cs="Times New Roman"/>
        </w:rPr>
        <w:t xml:space="preserve"> 6 июля в 18:30 </w:t>
      </w:r>
    </w:p>
    <w:p w14:paraId="0CF36F94" w14:textId="77777777" w:rsidR="00733569" w:rsidRDefault="000E53B3" w:rsidP="00422C35">
      <w:pPr>
        <w:spacing w:line="360" w:lineRule="auto"/>
        <w:rPr>
          <w:rFonts w:ascii="Times New Roman" w:hAnsi="Times New Roman"/>
        </w:rPr>
      </w:pPr>
      <w:r>
        <w:rPr>
          <w:rFonts w:ascii="Times New Roman" w:hAnsi="Times New Roman"/>
        </w:rPr>
        <w:t>Выставка открыта с 7 июля по 26 сентября 2021 года</w:t>
      </w:r>
    </w:p>
    <w:p w14:paraId="720C48EC" w14:textId="6DA131F8" w:rsidR="00A45F6F" w:rsidRDefault="00A45F6F" w:rsidP="00422C35">
      <w:pPr>
        <w:spacing w:line="360" w:lineRule="auto"/>
        <w:rPr>
          <w:rFonts w:ascii="Times New Roman" w:eastAsia="Times New Roman" w:hAnsi="Times New Roman" w:cs="Times New Roman"/>
        </w:rPr>
      </w:pPr>
      <w:r>
        <w:rPr>
          <w:rFonts w:ascii="Times New Roman" w:hAnsi="Times New Roman"/>
        </w:rPr>
        <w:t xml:space="preserve">Состав выставки: 11 инсталляций, включающих работы современных российских дизайнеров и зарубежных фотохудожников </w:t>
      </w:r>
    </w:p>
    <w:p w14:paraId="5C566800" w14:textId="77777777" w:rsidR="00733569" w:rsidRDefault="00A45F6F" w:rsidP="00422C35">
      <w:pPr>
        <w:spacing w:line="360" w:lineRule="auto"/>
        <w:rPr>
          <w:rFonts w:ascii="Times New Roman" w:hAnsi="Times New Roman"/>
        </w:rPr>
      </w:pPr>
      <w:r>
        <w:rPr>
          <w:rFonts w:ascii="Times New Roman" w:hAnsi="Times New Roman"/>
        </w:rPr>
        <w:t xml:space="preserve">Адрес: Новая Третьяковка, Западное крыло, </w:t>
      </w:r>
      <w:r w:rsidR="000E53B3">
        <w:rPr>
          <w:rFonts w:ascii="Times New Roman" w:hAnsi="Times New Roman"/>
        </w:rPr>
        <w:t>Крымский Вал, 10</w:t>
      </w:r>
      <w:r>
        <w:rPr>
          <w:rFonts w:ascii="Times New Roman" w:hAnsi="Times New Roman"/>
        </w:rPr>
        <w:t xml:space="preserve"> </w:t>
      </w:r>
      <w:r w:rsidR="000E53B3">
        <w:rPr>
          <w:rFonts w:ascii="Times New Roman" w:hAnsi="Times New Roman"/>
        </w:rPr>
        <w:t xml:space="preserve"> </w:t>
      </w:r>
    </w:p>
    <w:p w14:paraId="79E0BD8F" w14:textId="77777777" w:rsidR="00A45F6F" w:rsidRDefault="00A45F6F" w:rsidP="00422C35">
      <w:pPr>
        <w:spacing w:line="360" w:lineRule="auto"/>
        <w:rPr>
          <w:rFonts w:ascii="Times New Roman" w:eastAsia="Times New Roman" w:hAnsi="Times New Roman" w:cs="Times New Roman"/>
        </w:rPr>
      </w:pPr>
      <w:r>
        <w:rPr>
          <w:rFonts w:ascii="Times New Roman" w:hAnsi="Times New Roman"/>
        </w:rPr>
        <w:t>Куратор: Александра Санькова</w:t>
      </w:r>
    </w:p>
    <w:p w14:paraId="3DD516ED" w14:textId="77777777" w:rsidR="00733569" w:rsidRDefault="00733569" w:rsidP="00422C35">
      <w:pPr>
        <w:spacing w:line="360" w:lineRule="auto"/>
        <w:rPr>
          <w:rFonts w:ascii="Times New Roman" w:eastAsia="Times New Roman" w:hAnsi="Times New Roman" w:cs="Times New Roman"/>
        </w:rPr>
      </w:pPr>
    </w:p>
    <w:p w14:paraId="32DD653B"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 xml:space="preserve">Государственная Третьяковская галерея, Московский музей дизайна и Инжиниринговый дивизион Госкорпорации «Росатом» открывают выставку «Коллекция впечатлений. Фотографы и дизайнеры о путешествиях». В экспозиции представлены 11 инсталляций, которые включают работы современных дизайнеров и архитекторов, а также </w:t>
      </w:r>
      <w:proofErr w:type="spellStart"/>
      <w:r>
        <w:rPr>
          <w:rFonts w:ascii="Times New Roman" w:hAnsi="Times New Roman"/>
        </w:rPr>
        <w:t>фотопроизведения</w:t>
      </w:r>
      <w:proofErr w:type="spellEnd"/>
      <w:r>
        <w:rPr>
          <w:rFonts w:ascii="Times New Roman" w:hAnsi="Times New Roman"/>
        </w:rPr>
        <w:t xml:space="preserve"> финалистов Международного конкурса ASE International Photo Awards из Бангладеш, Индии, Египта, Венгрии, Финляндии, Турции, Беларуси, Узбекистана и России.  </w:t>
      </w:r>
    </w:p>
    <w:p w14:paraId="728147D2" w14:textId="77777777" w:rsidR="00733569" w:rsidRDefault="00733569" w:rsidP="00422C35">
      <w:pPr>
        <w:spacing w:line="360" w:lineRule="auto"/>
        <w:jc w:val="both"/>
        <w:rPr>
          <w:rFonts w:ascii="Times New Roman" w:eastAsia="Times New Roman" w:hAnsi="Times New Roman" w:cs="Times New Roman"/>
        </w:rPr>
      </w:pPr>
    </w:p>
    <w:p w14:paraId="64AD36C0"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 xml:space="preserve">Фото дополняют, создавая новые смыслы и ассоциации, предметы промышленного, графического, книжного, мебельного и светового дизайна, а также текстиль и керамику. Это работы ведущих российских дизайнеров и архитекторов – Андрея Бартенева, Дениса Симачева, Ярослава Рассадина, Кати </w:t>
      </w:r>
      <w:proofErr w:type="spellStart"/>
      <w:r>
        <w:rPr>
          <w:rFonts w:ascii="Times New Roman" w:hAnsi="Times New Roman"/>
        </w:rPr>
        <w:t>Бочавар</w:t>
      </w:r>
      <w:proofErr w:type="spellEnd"/>
      <w:r>
        <w:rPr>
          <w:rFonts w:ascii="Times New Roman" w:hAnsi="Times New Roman"/>
        </w:rPr>
        <w:t xml:space="preserve">, Светланы </w:t>
      </w:r>
      <w:proofErr w:type="spellStart"/>
      <w:r>
        <w:rPr>
          <w:rFonts w:ascii="Times New Roman" w:hAnsi="Times New Roman"/>
        </w:rPr>
        <w:t>Тегин</w:t>
      </w:r>
      <w:proofErr w:type="spellEnd"/>
      <w:r>
        <w:rPr>
          <w:rFonts w:ascii="Times New Roman" w:hAnsi="Times New Roman"/>
        </w:rPr>
        <w:t xml:space="preserve">, Сергея Смирнова, компании </w:t>
      </w:r>
      <w:r>
        <w:rPr>
          <w:rFonts w:ascii="Times New Roman" w:hAnsi="Times New Roman"/>
          <w:lang w:val="en-US"/>
        </w:rPr>
        <w:t>ARCHPOLE</w:t>
      </w:r>
      <w:r>
        <w:rPr>
          <w:rFonts w:ascii="Times New Roman" w:hAnsi="Times New Roman"/>
        </w:rPr>
        <w:t xml:space="preserve"> и многих других. </w:t>
      </w:r>
    </w:p>
    <w:p w14:paraId="641A6081" w14:textId="77777777" w:rsidR="00733569" w:rsidRDefault="00733569" w:rsidP="00422C35">
      <w:pPr>
        <w:spacing w:line="360" w:lineRule="auto"/>
        <w:jc w:val="both"/>
        <w:rPr>
          <w:rFonts w:ascii="Times New Roman" w:eastAsia="Times New Roman" w:hAnsi="Times New Roman" w:cs="Times New Roman"/>
        </w:rPr>
      </w:pPr>
    </w:p>
    <w:p w14:paraId="62F51F42"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 xml:space="preserve">Специально для экспозиции Вера </w:t>
      </w:r>
      <w:proofErr w:type="spellStart"/>
      <w:r>
        <w:rPr>
          <w:rFonts w:ascii="Times New Roman" w:hAnsi="Times New Roman"/>
        </w:rPr>
        <w:t>Занегина</w:t>
      </w:r>
      <w:proofErr w:type="spellEnd"/>
      <w:r>
        <w:rPr>
          <w:rFonts w:ascii="Times New Roman" w:hAnsi="Times New Roman"/>
        </w:rPr>
        <w:t xml:space="preserve"> сделала ковер «Ритмы пашен» – имитация засеянного поля, в плоскость которого вплетены травы, созревшие, давшие семена, и цветы, чередующиеся с ветками деревьев. Художник Венера </w:t>
      </w:r>
      <w:proofErr w:type="spellStart"/>
      <w:r>
        <w:rPr>
          <w:rFonts w:ascii="Times New Roman" w:hAnsi="Times New Roman"/>
        </w:rPr>
        <w:t>Казарова</w:t>
      </w:r>
      <w:proofErr w:type="spellEnd"/>
      <w:r>
        <w:rPr>
          <w:rFonts w:ascii="Times New Roman" w:hAnsi="Times New Roman"/>
        </w:rPr>
        <w:t xml:space="preserve"> создала бумажные цветы, а Александра </w:t>
      </w:r>
      <w:proofErr w:type="spellStart"/>
      <w:r>
        <w:rPr>
          <w:rFonts w:ascii="Times New Roman" w:hAnsi="Times New Roman"/>
        </w:rPr>
        <w:t>Фалиштынская</w:t>
      </w:r>
      <w:proofErr w:type="spellEnd"/>
      <w:r>
        <w:rPr>
          <w:rFonts w:ascii="Times New Roman" w:hAnsi="Times New Roman"/>
        </w:rPr>
        <w:t xml:space="preserve"> – инсталляцию «Внутренняя миграция», объединившую текстильный дизайн и искусство.  </w:t>
      </w:r>
    </w:p>
    <w:p w14:paraId="70BD247B" w14:textId="77777777" w:rsidR="00733569" w:rsidRDefault="00733569" w:rsidP="00422C35">
      <w:pPr>
        <w:spacing w:line="360" w:lineRule="auto"/>
        <w:jc w:val="both"/>
        <w:rPr>
          <w:rFonts w:ascii="Times New Roman" w:eastAsia="Times New Roman" w:hAnsi="Times New Roman" w:cs="Times New Roman"/>
        </w:rPr>
      </w:pPr>
    </w:p>
    <w:p w14:paraId="232D660A"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lastRenderedPageBreak/>
        <w:t xml:space="preserve">Выставка посвящена путешествиям, которых нам так не хватает в период пандемии. Экспозиция построена по сценарию путешествия. Так, в первом разделе — комплект вещей, который мог бы взять в поездку каждый из нас. Маршрут проложен через эмоции и воспоминания, зрительные образы и звуки, рассказы о том, как поездки обновляют и на что вдохновляют. </w:t>
      </w:r>
    </w:p>
    <w:p w14:paraId="1FB06214" w14:textId="77777777" w:rsidR="00733569" w:rsidRDefault="00733569" w:rsidP="00422C35">
      <w:pPr>
        <w:spacing w:line="360" w:lineRule="auto"/>
        <w:jc w:val="both"/>
        <w:rPr>
          <w:rFonts w:ascii="Times New Roman" w:eastAsia="Times New Roman" w:hAnsi="Times New Roman" w:cs="Times New Roman"/>
        </w:rPr>
      </w:pPr>
    </w:p>
    <w:p w14:paraId="4CAF67F1"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Один из разделов выставки – очень личный. Это мини-музей, в котором собраны предметы, привезенные участниками проекта из поездок, и связанные с ними истории. Творческие люди главным считают впечатления, видят в поездках бесконечный ресурс, вечный двигатель, который дает энергию для рождения идей, познания себя и мира. Экспонаты в этом зале – средоточие воспоминаний, концентрированная жизнь, как сказал один из дизайнеров.</w:t>
      </w:r>
    </w:p>
    <w:p w14:paraId="003357C1" w14:textId="77777777" w:rsidR="00733569" w:rsidRDefault="00733569" w:rsidP="00422C35">
      <w:pPr>
        <w:spacing w:line="360" w:lineRule="auto"/>
        <w:jc w:val="both"/>
        <w:rPr>
          <w:rFonts w:ascii="Times New Roman" w:eastAsia="Times New Roman" w:hAnsi="Times New Roman" w:cs="Times New Roman"/>
        </w:rPr>
      </w:pPr>
    </w:p>
    <w:p w14:paraId="4CBA3A5D" w14:textId="5C06D654"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Экспозицию открывает синий зал: «шкатулка» – где в бетонных рамах, как в окнах, через которые мы смотрим на мир – представлены работы фотохудожников. Дизайнером экспозиции выступил один из самых известных российских художников-графиков Игорь Гурович.</w:t>
      </w:r>
    </w:p>
    <w:p w14:paraId="1F5DE4EB" w14:textId="77777777" w:rsidR="00733569" w:rsidRDefault="00733569" w:rsidP="00422C35">
      <w:pPr>
        <w:spacing w:line="360" w:lineRule="auto"/>
        <w:jc w:val="both"/>
        <w:rPr>
          <w:rFonts w:ascii="Times New Roman" w:eastAsia="Times New Roman" w:hAnsi="Times New Roman" w:cs="Times New Roman"/>
        </w:rPr>
      </w:pPr>
    </w:p>
    <w:p w14:paraId="7023D925" w14:textId="77777777" w:rsidR="00733569" w:rsidRDefault="000E53B3" w:rsidP="00422C35">
      <w:pPr>
        <w:spacing w:line="360" w:lineRule="auto"/>
        <w:jc w:val="both"/>
        <w:rPr>
          <w:rFonts w:ascii="Times New Roman" w:eastAsia="Times New Roman" w:hAnsi="Times New Roman" w:cs="Times New Roman"/>
        </w:rPr>
      </w:pPr>
      <w:r>
        <w:rPr>
          <w:rFonts w:ascii="Times New Roman" w:hAnsi="Times New Roman"/>
        </w:rPr>
        <w:t xml:space="preserve">Экспозицию сопровождает музыка современного композитора Виктора </w:t>
      </w:r>
      <w:proofErr w:type="spellStart"/>
      <w:r>
        <w:rPr>
          <w:rFonts w:ascii="Times New Roman" w:hAnsi="Times New Roman"/>
        </w:rPr>
        <w:t>Осадчева</w:t>
      </w:r>
      <w:proofErr w:type="spellEnd"/>
      <w:r>
        <w:rPr>
          <w:rFonts w:ascii="Times New Roman" w:hAnsi="Times New Roman"/>
        </w:rPr>
        <w:t>. Композиции альбома «</w:t>
      </w:r>
      <w:r>
        <w:rPr>
          <w:rFonts w:ascii="Times New Roman" w:hAnsi="Times New Roman"/>
          <w:lang w:val="en-US"/>
        </w:rPr>
        <w:t>Journey</w:t>
      </w:r>
      <w:r>
        <w:rPr>
          <w:rFonts w:ascii="Times New Roman" w:hAnsi="Times New Roman"/>
        </w:rPr>
        <w:t xml:space="preserve">» вдохновлены путешествиями – в них есть отголоски дальних стран и впечатлений, которые мы привозим из поездок как самый главный сувенир. Музыка станет проводником экспозиции и поможет не просто переходить из одного зала в другой, а переноситься в фантазиях на другие континенты.    </w:t>
      </w:r>
    </w:p>
    <w:p w14:paraId="2A4E4F1D" w14:textId="77777777" w:rsidR="00733569" w:rsidRDefault="00733569" w:rsidP="00422C35">
      <w:pPr>
        <w:spacing w:line="360" w:lineRule="auto"/>
        <w:jc w:val="both"/>
        <w:rPr>
          <w:rFonts w:ascii="Times New Roman" w:eastAsia="Times New Roman" w:hAnsi="Times New Roman" w:cs="Times New Roman"/>
          <w:color w:val="FF0000"/>
          <w:u w:color="FF0000"/>
        </w:rPr>
      </w:pPr>
    </w:p>
    <w:p w14:paraId="193DC9F4" w14:textId="3A4400C2" w:rsidR="007F3191" w:rsidRDefault="000E53B3" w:rsidP="00422C35">
      <w:pPr>
        <w:spacing w:line="360" w:lineRule="auto"/>
        <w:jc w:val="both"/>
        <w:rPr>
          <w:rFonts w:ascii="Times New Roman" w:hAnsi="Times New Roman"/>
        </w:rPr>
      </w:pPr>
      <w:r>
        <w:rPr>
          <w:rFonts w:ascii="Times New Roman" w:hAnsi="Times New Roman"/>
        </w:rPr>
        <w:t xml:space="preserve">К проекту подготовлен аудиогид, записанный голосом исследователя моды, журналиста Тима Ильясова, планируется образовательная программа. </w:t>
      </w:r>
    </w:p>
    <w:p w14:paraId="5DDDED96" w14:textId="77777777" w:rsidR="007F3191" w:rsidRDefault="007F3191">
      <w:pPr>
        <w:rPr>
          <w:rFonts w:ascii="Times New Roman" w:hAnsi="Times New Roman"/>
        </w:rPr>
      </w:pPr>
      <w:r>
        <w:rPr>
          <w:rFonts w:ascii="Times New Roman" w:hAnsi="Times New Roman"/>
        </w:rPr>
        <w:br w:type="page"/>
      </w:r>
    </w:p>
    <w:p w14:paraId="54FA1D77" w14:textId="6200CD93" w:rsidR="007F3191" w:rsidRDefault="007F3191" w:rsidP="007F3191">
      <w:pPr>
        <w:rPr>
          <w:lang w:val="en-GB"/>
        </w:rPr>
      </w:pPr>
      <w:r>
        <w:rPr>
          <w:lang w:val="en-GB"/>
        </w:rPr>
        <w:lastRenderedPageBreak/>
        <w:t xml:space="preserve">The State </w:t>
      </w:r>
      <w:proofErr w:type="spellStart"/>
      <w:r>
        <w:rPr>
          <w:lang w:val="en-GB"/>
        </w:rPr>
        <w:t>Tretyakov</w:t>
      </w:r>
      <w:proofErr w:type="spellEnd"/>
      <w:r>
        <w:rPr>
          <w:lang w:val="en-GB"/>
        </w:rPr>
        <w:t> Gallery</w:t>
      </w:r>
    </w:p>
    <w:p w14:paraId="1A49464F" w14:textId="77777777" w:rsidR="007F3191" w:rsidRDefault="007F3191" w:rsidP="007F3191">
      <w:pPr>
        <w:rPr>
          <w:lang w:val="en-GB"/>
        </w:rPr>
      </w:pPr>
      <w:r>
        <w:rPr>
          <w:lang w:val="en-GB"/>
        </w:rPr>
        <w:t>Moscow Design Museum</w:t>
      </w:r>
    </w:p>
    <w:p w14:paraId="081B03A5" w14:textId="77777777" w:rsidR="007F3191" w:rsidRDefault="007F3191" w:rsidP="007F3191">
      <w:pPr>
        <w:rPr>
          <w:lang w:val="en-GB"/>
        </w:rPr>
      </w:pPr>
      <w:r>
        <w:rPr>
          <w:lang w:val="en-GB"/>
        </w:rPr>
        <w:t>Engineering Division of the Rosatom State Corporation</w:t>
      </w:r>
    </w:p>
    <w:p w14:paraId="0F67743C" w14:textId="77777777" w:rsidR="007F3191" w:rsidRDefault="007F3191" w:rsidP="007F3191">
      <w:pPr>
        <w:rPr>
          <w:rFonts w:ascii="Times" w:eastAsia="Times New Roman" w:hAnsi="Times" w:cs="Times New Roman"/>
          <w:color w:val="auto"/>
          <w:sz w:val="20"/>
          <w:szCs w:val="20"/>
          <w:bdr w:val="none" w:sz="0" w:space="0" w:color="auto" w:frame="1"/>
          <w:lang w:val="en-GB" w:eastAsia="en-US"/>
        </w:rPr>
      </w:pPr>
    </w:p>
    <w:p w14:paraId="0EE2EA7B" w14:textId="77777777" w:rsidR="007F3191" w:rsidRPr="007F3191" w:rsidRDefault="007F3191" w:rsidP="007F3191">
      <w:pPr>
        <w:spacing w:line="276" w:lineRule="auto"/>
        <w:rPr>
          <w:rFonts w:eastAsia="Calibri"/>
          <w:bdr w:val="none" w:sz="0" w:space="0" w:color="auto"/>
          <w:lang w:val="en-US"/>
        </w:rPr>
      </w:pPr>
    </w:p>
    <w:p w14:paraId="324A2B81" w14:textId="77777777" w:rsidR="007F3191" w:rsidRPr="007F3191" w:rsidRDefault="007F3191" w:rsidP="007F3191">
      <w:pPr>
        <w:spacing w:line="360" w:lineRule="auto"/>
        <w:rPr>
          <w:rFonts w:ascii="Times New Roman" w:eastAsia="Times New Roman" w:hAnsi="Times New Roman" w:cs="Times New Roman"/>
          <w:lang w:val="en-US"/>
        </w:rPr>
      </w:pPr>
    </w:p>
    <w:p w14:paraId="6273BDE4" w14:textId="77777777" w:rsidR="007F3191" w:rsidRPr="007F3191" w:rsidRDefault="007F3191" w:rsidP="007F3191">
      <w:pPr>
        <w:spacing w:line="360" w:lineRule="auto"/>
        <w:rPr>
          <w:rFonts w:eastAsia="Times New Roman" w:cs="Times New Roman"/>
          <w:b/>
          <w:lang w:val="en-GB"/>
        </w:rPr>
      </w:pPr>
      <w:r w:rsidRPr="007F3191">
        <w:rPr>
          <w:rFonts w:eastAsia="Times New Roman" w:cs="Times New Roman"/>
          <w:b/>
          <w:lang w:val="en-GB"/>
        </w:rPr>
        <w:t xml:space="preserve">COLLECTED IMPRESSIONS </w:t>
      </w:r>
    </w:p>
    <w:p w14:paraId="0D48BF5B" w14:textId="77777777" w:rsidR="007F3191" w:rsidRDefault="007F3191" w:rsidP="007F3191">
      <w:pPr>
        <w:spacing w:line="360" w:lineRule="auto"/>
        <w:rPr>
          <w:rFonts w:eastAsia="Times New Roman" w:cs="Times New Roman"/>
          <w:b/>
          <w:lang w:val="en-GB"/>
        </w:rPr>
      </w:pPr>
      <w:r w:rsidRPr="007F3191">
        <w:rPr>
          <w:rFonts w:eastAsia="Times New Roman" w:cs="Times New Roman"/>
          <w:b/>
          <w:lang w:val="en-GB"/>
        </w:rPr>
        <w:t>Travel stories by photographers and designers</w:t>
      </w:r>
    </w:p>
    <w:p w14:paraId="3AE1AC46" w14:textId="77777777" w:rsidR="007F3191" w:rsidRDefault="007F3191" w:rsidP="007F3191">
      <w:pPr>
        <w:spacing w:line="360" w:lineRule="auto"/>
        <w:rPr>
          <w:lang w:val="en-GB"/>
        </w:rPr>
      </w:pPr>
      <w:r>
        <w:rPr>
          <w:lang w:val="en-GB"/>
        </w:rPr>
        <w:t xml:space="preserve">Exhibition dates: July 7 – September 26, 2021 </w:t>
      </w:r>
    </w:p>
    <w:p w14:paraId="7E9AC554" w14:textId="77777777" w:rsidR="007F3191" w:rsidRDefault="007F3191" w:rsidP="007F3191">
      <w:pPr>
        <w:spacing w:line="360" w:lineRule="auto"/>
        <w:rPr>
          <w:lang w:val="en-GB"/>
        </w:rPr>
      </w:pPr>
      <w:r>
        <w:rPr>
          <w:lang w:val="en-GB"/>
        </w:rPr>
        <w:t>Location: The New </w:t>
      </w:r>
      <w:proofErr w:type="spellStart"/>
      <w:r>
        <w:rPr>
          <w:lang w:val="en-GB"/>
        </w:rPr>
        <w:t>Tretyakov</w:t>
      </w:r>
      <w:proofErr w:type="spellEnd"/>
      <w:r>
        <w:rPr>
          <w:lang w:val="en-GB"/>
        </w:rPr>
        <w:t> Gallery, Western wing, </w:t>
      </w:r>
      <w:proofErr w:type="spellStart"/>
      <w:r>
        <w:rPr>
          <w:lang w:val="en-GB"/>
        </w:rPr>
        <w:t>Krimsky</w:t>
      </w:r>
      <w:proofErr w:type="spellEnd"/>
      <w:r>
        <w:rPr>
          <w:lang w:val="en-GB"/>
        </w:rPr>
        <w:t> Val 10, Moscow </w:t>
      </w:r>
    </w:p>
    <w:p w14:paraId="129127CC" w14:textId="77777777" w:rsidR="007F3191" w:rsidRDefault="007F3191" w:rsidP="007F3191">
      <w:pPr>
        <w:spacing w:line="360" w:lineRule="auto"/>
        <w:rPr>
          <w:lang w:val="en-GB"/>
        </w:rPr>
      </w:pPr>
      <w:r>
        <w:rPr>
          <w:lang w:val="en-GB"/>
        </w:rPr>
        <w:t xml:space="preserve">Curator: Alexandra </w:t>
      </w:r>
      <w:proofErr w:type="spellStart"/>
      <w:r>
        <w:rPr>
          <w:lang w:val="en-GB"/>
        </w:rPr>
        <w:t>Sankova</w:t>
      </w:r>
      <w:proofErr w:type="spellEnd"/>
    </w:p>
    <w:p w14:paraId="65B06F62" w14:textId="77777777" w:rsidR="007F3191" w:rsidRPr="007F3191" w:rsidRDefault="007F3191" w:rsidP="007F3191">
      <w:pPr>
        <w:spacing w:line="360" w:lineRule="auto"/>
        <w:rPr>
          <w:rFonts w:ascii="Times New Roman" w:eastAsia="Times New Roman" w:hAnsi="Times New Roman" w:cs="Times New Roman"/>
          <w:lang w:val="en-US"/>
        </w:rPr>
      </w:pPr>
    </w:p>
    <w:p w14:paraId="3CADFE3C" w14:textId="77777777" w:rsidR="007F3191" w:rsidRDefault="007F3191" w:rsidP="007F3191">
      <w:pPr>
        <w:spacing w:line="360" w:lineRule="auto"/>
        <w:jc w:val="both"/>
        <w:rPr>
          <w:rFonts w:eastAsia="Times New Roman" w:cs="Times New Roman"/>
          <w:lang w:val="en-GB"/>
        </w:rPr>
      </w:pPr>
      <w:r>
        <w:rPr>
          <w:rFonts w:eastAsia="Times New Roman" w:cs="Times New Roman"/>
          <w:lang w:val="en-GB"/>
        </w:rPr>
        <w:t xml:space="preserve">The </w:t>
      </w:r>
      <w:r>
        <w:rPr>
          <w:lang w:val="en-GB"/>
        </w:rPr>
        <w:t xml:space="preserve">exhibition showcases </w:t>
      </w:r>
      <w:r>
        <w:rPr>
          <w:rFonts w:eastAsia="Times New Roman" w:cs="Times New Roman"/>
          <w:lang w:val="en-GB"/>
        </w:rPr>
        <w:t xml:space="preserve">11 installations, which include works by contemporary </w:t>
      </w:r>
      <w:r>
        <w:rPr>
          <w:lang w:val="en-GB"/>
        </w:rPr>
        <w:t xml:space="preserve">Russian </w:t>
      </w:r>
      <w:r>
        <w:rPr>
          <w:rFonts w:eastAsia="Times New Roman" w:cs="Times New Roman"/>
          <w:lang w:val="en-GB"/>
        </w:rPr>
        <w:t>designers and architects and photographs by the finalists of the ASE International Photo Awards from Bangladesh, India, Egypt, Hungary, Finland, Turkey, Belarus, Uzbekistan, and Russia.</w:t>
      </w:r>
    </w:p>
    <w:p w14:paraId="79FF1265" w14:textId="77777777" w:rsidR="007F3191" w:rsidRPr="007F3191" w:rsidRDefault="007F3191" w:rsidP="007F3191">
      <w:pPr>
        <w:spacing w:line="360" w:lineRule="auto"/>
        <w:jc w:val="both"/>
        <w:rPr>
          <w:rFonts w:ascii="Times New Roman" w:eastAsia="Times New Roman" w:hAnsi="Times New Roman" w:cs="Times New Roman"/>
          <w:lang w:val="en-US"/>
        </w:rPr>
      </w:pPr>
    </w:p>
    <w:p w14:paraId="49719B49" w14:textId="77777777" w:rsidR="007F3191" w:rsidRDefault="007F3191" w:rsidP="007F3191">
      <w:pPr>
        <w:spacing w:line="360" w:lineRule="auto"/>
        <w:jc w:val="both"/>
        <w:rPr>
          <w:rFonts w:eastAsia="Times New Roman" w:cs="Times New Roman"/>
          <w:lang w:val="en-GB"/>
        </w:rPr>
      </w:pPr>
      <w:r>
        <w:rPr>
          <w:rFonts w:eastAsia="Times New Roman" w:cs="Times New Roman"/>
          <w:lang w:val="en-GB"/>
        </w:rPr>
        <w:t xml:space="preserve">By creating new meanings and associations, the photographic works complement the exhibits – industrial, graphic, book, </w:t>
      </w:r>
      <w:proofErr w:type="gramStart"/>
      <w:r>
        <w:rPr>
          <w:rFonts w:eastAsia="Times New Roman" w:cs="Times New Roman"/>
          <w:lang w:val="en-GB"/>
        </w:rPr>
        <w:t>furniture</w:t>
      </w:r>
      <w:proofErr w:type="gramEnd"/>
      <w:r>
        <w:rPr>
          <w:rFonts w:eastAsia="Times New Roman" w:cs="Times New Roman"/>
          <w:lang w:val="en-GB"/>
        </w:rPr>
        <w:t xml:space="preserve"> and lighting designs, as well as textiles and ceramics. The exhibition features </w:t>
      </w:r>
      <w:proofErr w:type="gramStart"/>
      <w:r>
        <w:rPr>
          <w:rFonts w:eastAsia="Times New Roman" w:cs="Times New Roman"/>
          <w:lang w:val="en-GB"/>
        </w:rPr>
        <w:t>works</w:t>
      </w:r>
      <w:proofErr w:type="gramEnd"/>
      <w:r>
        <w:rPr>
          <w:rFonts w:eastAsia="Times New Roman" w:cs="Times New Roman"/>
          <w:lang w:val="en-GB"/>
        </w:rPr>
        <w:t xml:space="preserve"> by the leading Russian designers and architects – Andrey </w:t>
      </w:r>
      <w:proofErr w:type="spellStart"/>
      <w:r>
        <w:rPr>
          <w:rFonts w:eastAsia="Times New Roman" w:cs="Times New Roman"/>
          <w:lang w:val="en-GB"/>
        </w:rPr>
        <w:t>Bartenev</w:t>
      </w:r>
      <w:proofErr w:type="spellEnd"/>
      <w:r>
        <w:rPr>
          <w:rFonts w:eastAsia="Times New Roman" w:cs="Times New Roman"/>
          <w:lang w:val="en-GB"/>
        </w:rPr>
        <w:t xml:space="preserve">, Denis </w:t>
      </w:r>
      <w:proofErr w:type="spellStart"/>
      <w:r>
        <w:rPr>
          <w:rFonts w:eastAsia="Times New Roman" w:cs="Times New Roman"/>
          <w:lang w:val="en-GB"/>
        </w:rPr>
        <w:t>Simachev</w:t>
      </w:r>
      <w:proofErr w:type="spellEnd"/>
      <w:r>
        <w:rPr>
          <w:rFonts w:eastAsia="Times New Roman" w:cs="Times New Roman"/>
          <w:lang w:val="en-GB"/>
        </w:rPr>
        <w:t xml:space="preserve">, </w:t>
      </w:r>
      <w:proofErr w:type="spellStart"/>
      <w:r>
        <w:rPr>
          <w:rFonts w:eastAsia="Times New Roman" w:cs="Times New Roman"/>
          <w:lang w:val="en-GB"/>
        </w:rPr>
        <w:t>Yaroslav</w:t>
      </w:r>
      <w:proofErr w:type="spellEnd"/>
      <w:r>
        <w:rPr>
          <w:rFonts w:eastAsia="Times New Roman" w:cs="Times New Roman"/>
          <w:lang w:val="en-GB"/>
        </w:rPr>
        <w:t xml:space="preserve"> </w:t>
      </w:r>
      <w:proofErr w:type="spellStart"/>
      <w:r>
        <w:rPr>
          <w:rFonts w:eastAsia="Times New Roman" w:cs="Times New Roman"/>
          <w:lang w:val="en-GB"/>
        </w:rPr>
        <w:t>Rassadin</w:t>
      </w:r>
      <w:proofErr w:type="spellEnd"/>
      <w:r>
        <w:rPr>
          <w:rFonts w:eastAsia="Times New Roman" w:cs="Times New Roman"/>
          <w:lang w:val="en-GB"/>
        </w:rPr>
        <w:t xml:space="preserve">, Katya </w:t>
      </w:r>
      <w:proofErr w:type="spellStart"/>
      <w:r>
        <w:rPr>
          <w:rFonts w:eastAsia="Times New Roman" w:cs="Times New Roman"/>
          <w:lang w:val="en-GB"/>
        </w:rPr>
        <w:t>Bochavar</w:t>
      </w:r>
      <w:proofErr w:type="spellEnd"/>
      <w:r>
        <w:rPr>
          <w:rFonts w:eastAsia="Times New Roman" w:cs="Times New Roman"/>
          <w:lang w:val="en-GB"/>
        </w:rPr>
        <w:t xml:space="preserve">, Svetlana </w:t>
      </w:r>
      <w:proofErr w:type="spellStart"/>
      <w:r>
        <w:rPr>
          <w:rFonts w:eastAsia="Times New Roman" w:cs="Times New Roman"/>
          <w:lang w:val="en-GB"/>
        </w:rPr>
        <w:t>Tegin</w:t>
      </w:r>
      <w:proofErr w:type="spellEnd"/>
      <w:r>
        <w:rPr>
          <w:rFonts w:eastAsia="Times New Roman" w:cs="Times New Roman"/>
          <w:lang w:val="en-GB"/>
        </w:rPr>
        <w:t>, Sergey Smirnov, ARCHPOLE, and many others.</w:t>
      </w:r>
    </w:p>
    <w:p w14:paraId="265F1D42" w14:textId="77777777" w:rsidR="007F3191" w:rsidRDefault="007F3191" w:rsidP="007F3191">
      <w:pPr>
        <w:spacing w:line="360" w:lineRule="auto"/>
        <w:jc w:val="both"/>
        <w:rPr>
          <w:rFonts w:ascii="Times New Roman" w:eastAsia="Times New Roman" w:hAnsi="Times New Roman" w:cs="Times New Roman"/>
          <w:lang w:val="en-US"/>
        </w:rPr>
      </w:pPr>
    </w:p>
    <w:p w14:paraId="29F2295F" w14:textId="77777777" w:rsidR="007F3191" w:rsidRDefault="007F3191" w:rsidP="007F3191">
      <w:pPr>
        <w:spacing w:line="360" w:lineRule="auto"/>
        <w:jc w:val="both"/>
        <w:rPr>
          <w:rFonts w:eastAsia="Times New Roman" w:cs="Times New Roman"/>
          <w:lang w:val="en-GB"/>
        </w:rPr>
      </w:pPr>
      <w:r>
        <w:rPr>
          <w:rFonts w:eastAsia="Times New Roman" w:cs="Times New Roman"/>
          <w:lang w:val="en-GB"/>
        </w:rPr>
        <w:t xml:space="preserve">Specifically for the exposition, Vera </w:t>
      </w:r>
      <w:proofErr w:type="spellStart"/>
      <w:r>
        <w:rPr>
          <w:rFonts w:eastAsia="Times New Roman" w:cs="Times New Roman"/>
          <w:lang w:val="en-GB"/>
        </w:rPr>
        <w:t>Zanegina</w:t>
      </w:r>
      <w:proofErr w:type="spellEnd"/>
      <w:r>
        <w:rPr>
          <w:rFonts w:eastAsia="Times New Roman" w:cs="Times New Roman"/>
          <w:lang w:val="en-GB"/>
        </w:rPr>
        <w:t xml:space="preserve"> has designed a carpet "Rhythms of </w:t>
      </w:r>
      <w:r>
        <w:rPr>
          <w:rFonts w:eastAsia="Times New Roman" w:cs="Times New Roman"/>
          <w:lang w:val="en-US"/>
        </w:rPr>
        <w:t>P</w:t>
      </w:r>
      <w:proofErr w:type="spellStart"/>
      <w:r>
        <w:rPr>
          <w:rFonts w:eastAsia="Times New Roman" w:cs="Times New Roman"/>
          <w:lang w:val="en-GB"/>
        </w:rPr>
        <w:t>loughlands</w:t>
      </w:r>
      <w:proofErr w:type="spellEnd"/>
      <w:r>
        <w:rPr>
          <w:rFonts w:eastAsia="Times New Roman" w:cs="Times New Roman"/>
          <w:lang w:val="en-GB"/>
        </w:rPr>
        <w:t xml:space="preserve">" – an imitation of a sown field with ripened ears of grain, flowers and tree branches woven into it. The artist Venera </w:t>
      </w:r>
      <w:proofErr w:type="spellStart"/>
      <w:r>
        <w:rPr>
          <w:rFonts w:eastAsia="Times New Roman" w:cs="Times New Roman"/>
          <w:lang w:val="en-GB"/>
        </w:rPr>
        <w:t>Kazarova</w:t>
      </w:r>
      <w:proofErr w:type="spellEnd"/>
      <w:r>
        <w:rPr>
          <w:rFonts w:eastAsia="Times New Roman" w:cs="Times New Roman"/>
          <w:lang w:val="en-GB"/>
        </w:rPr>
        <w:t xml:space="preserve"> created paper flowers, and Alexandra </w:t>
      </w:r>
      <w:proofErr w:type="spellStart"/>
      <w:r>
        <w:rPr>
          <w:rFonts w:eastAsia="Times New Roman" w:cs="Times New Roman"/>
          <w:lang w:val="en-GB"/>
        </w:rPr>
        <w:t>Falishtynskaya</w:t>
      </w:r>
      <w:proofErr w:type="spellEnd"/>
      <w:r>
        <w:rPr>
          <w:rFonts w:eastAsia="Times New Roman" w:cs="Times New Roman"/>
          <w:lang w:val="en-GB"/>
        </w:rPr>
        <w:t xml:space="preserve"> made an installation "Internal Migration", merging textile design with art.</w:t>
      </w:r>
    </w:p>
    <w:p w14:paraId="4A29E46C" w14:textId="77777777" w:rsidR="007F3191" w:rsidRPr="007F3191" w:rsidRDefault="007F3191" w:rsidP="007F3191">
      <w:pPr>
        <w:spacing w:line="360" w:lineRule="auto"/>
        <w:jc w:val="both"/>
        <w:rPr>
          <w:rFonts w:ascii="Times New Roman" w:eastAsia="Times New Roman" w:hAnsi="Times New Roman" w:cs="Times New Roman"/>
          <w:lang w:val="en-US"/>
        </w:rPr>
      </w:pPr>
    </w:p>
    <w:p w14:paraId="442CE4F1" w14:textId="77777777" w:rsidR="007F3191" w:rsidRDefault="007F3191" w:rsidP="007F3191">
      <w:pPr>
        <w:spacing w:line="360" w:lineRule="auto"/>
        <w:jc w:val="both"/>
        <w:rPr>
          <w:rFonts w:eastAsia="Times New Roman" w:cs="Times New Roman"/>
          <w:lang w:val="en-US"/>
        </w:rPr>
      </w:pPr>
      <w:r>
        <w:rPr>
          <w:rFonts w:eastAsia="Times New Roman" w:cs="Times New Roman"/>
          <w:lang w:val="en-GB"/>
        </w:rPr>
        <w:t xml:space="preserve">The exhibition is dedicated to travelling – which we all miss so much during the pandemic – and follows a common travel scenario: for instance, the first section features design items that each of us could take on a trip. The route runs through emotions and memories, </w:t>
      </w:r>
      <w:proofErr w:type="gramStart"/>
      <w:r>
        <w:rPr>
          <w:rFonts w:eastAsia="Times New Roman" w:cs="Times New Roman"/>
          <w:lang w:val="en-GB"/>
        </w:rPr>
        <w:t>visuals</w:t>
      </w:r>
      <w:proofErr w:type="gramEnd"/>
      <w:r>
        <w:rPr>
          <w:rFonts w:eastAsia="Times New Roman" w:cs="Times New Roman"/>
          <w:lang w:val="en-GB"/>
        </w:rPr>
        <w:t xml:space="preserve"> and sounds, reminding visitors of how refreshing and inspiring journeys may be.</w:t>
      </w:r>
    </w:p>
    <w:p w14:paraId="0957C600" w14:textId="77777777" w:rsidR="007F3191" w:rsidRDefault="007F3191" w:rsidP="007F3191">
      <w:pPr>
        <w:spacing w:line="360" w:lineRule="auto"/>
        <w:jc w:val="both"/>
        <w:rPr>
          <w:rFonts w:eastAsia="Times New Roman" w:cs="Times New Roman"/>
          <w:lang w:val="en-US"/>
        </w:rPr>
      </w:pPr>
    </w:p>
    <w:p w14:paraId="07539651" w14:textId="77777777" w:rsidR="007F3191" w:rsidRPr="007F3191" w:rsidRDefault="007F3191" w:rsidP="007F3191">
      <w:pPr>
        <w:spacing w:line="360" w:lineRule="auto"/>
        <w:jc w:val="both"/>
        <w:rPr>
          <w:rFonts w:ascii="Times New Roman" w:eastAsia="Times New Roman" w:hAnsi="Times New Roman" w:cs="Times New Roman"/>
          <w:lang w:val="en-US"/>
        </w:rPr>
      </w:pPr>
    </w:p>
    <w:p w14:paraId="2CBA4A43" w14:textId="77777777" w:rsidR="007F3191" w:rsidRDefault="007F3191" w:rsidP="007F3191">
      <w:pPr>
        <w:spacing w:line="360" w:lineRule="auto"/>
        <w:jc w:val="both"/>
        <w:rPr>
          <w:rFonts w:eastAsia="Times New Roman" w:cs="Times New Roman"/>
          <w:lang w:val="en-GB"/>
        </w:rPr>
      </w:pPr>
      <w:r>
        <w:rPr>
          <w:rFonts w:eastAsia="Times New Roman" w:cs="Times New Roman"/>
          <w:lang w:val="en-GB"/>
        </w:rPr>
        <w:t xml:space="preserve">One of the sections of the exhibition is very personal. It is a </w:t>
      </w:r>
      <w:proofErr w:type="gramStart"/>
      <w:r>
        <w:rPr>
          <w:rFonts w:eastAsia="Times New Roman" w:cs="Times New Roman"/>
          <w:lang w:val="en-GB"/>
        </w:rPr>
        <w:t>mini-museum</w:t>
      </w:r>
      <w:proofErr w:type="gramEnd"/>
      <w:r>
        <w:rPr>
          <w:rFonts w:eastAsia="Times New Roman" w:cs="Times New Roman"/>
          <w:lang w:val="en-GB"/>
        </w:rPr>
        <w:t xml:space="preserve"> that displays objects brought by the participants of the project from their trips. Artists consider impressions to be the </w:t>
      </w:r>
      <w:r>
        <w:rPr>
          <w:rFonts w:eastAsia="Times New Roman" w:cs="Times New Roman"/>
          <w:lang w:val="en-GB"/>
        </w:rPr>
        <w:lastRenderedPageBreak/>
        <w:t>main thing; they see travelling as an endless resource, a perpetual motion machine, which gives the energy to develop new ideas, rediscover themselves and the world. The exhibits in this room are concentrated memories, or "concentrated life", as one of the designers put it.</w:t>
      </w:r>
    </w:p>
    <w:p w14:paraId="01BFC5F5" w14:textId="77777777" w:rsidR="007F3191" w:rsidRPr="007F3191" w:rsidRDefault="007F3191" w:rsidP="007F3191">
      <w:pPr>
        <w:spacing w:line="360" w:lineRule="auto"/>
        <w:jc w:val="both"/>
        <w:rPr>
          <w:rFonts w:ascii="Times New Roman" w:eastAsia="Times New Roman" w:hAnsi="Times New Roman" w:cs="Times New Roman"/>
          <w:lang w:val="en-US"/>
        </w:rPr>
      </w:pPr>
    </w:p>
    <w:p w14:paraId="351A04C6" w14:textId="77777777" w:rsidR="007F3191" w:rsidRPr="007F3191" w:rsidRDefault="007F3191" w:rsidP="007F3191">
      <w:pPr>
        <w:spacing w:line="360" w:lineRule="auto"/>
        <w:rPr>
          <w:rFonts w:eastAsia="Times New Roman"/>
          <w:lang w:val="en-US"/>
        </w:rPr>
      </w:pPr>
      <w:r>
        <w:rPr>
          <w:rFonts w:eastAsia="Times New Roman" w:cs="Times New Roman"/>
          <w:lang w:val="en-GB"/>
        </w:rPr>
        <w:t xml:space="preserve">The exhibition starts in a blue room where there are photographic works presented in concrete frames, as in windows through which we look at the world. The exposition was designed by one of the most famous Russian graphic artists Igor </w:t>
      </w:r>
      <w:proofErr w:type="spellStart"/>
      <w:r>
        <w:rPr>
          <w:rFonts w:eastAsia="Times New Roman" w:cs="Times New Roman"/>
          <w:lang w:val="en-GB"/>
        </w:rPr>
        <w:t>Gurovich</w:t>
      </w:r>
      <w:proofErr w:type="spellEnd"/>
      <w:r>
        <w:rPr>
          <w:rFonts w:eastAsia="Times New Roman" w:cs="Times New Roman"/>
          <w:lang w:val="en-GB"/>
        </w:rPr>
        <w:t>.</w:t>
      </w:r>
    </w:p>
    <w:p w14:paraId="4235DF52" w14:textId="77777777" w:rsidR="007F3191" w:rsidRPr="007F3191" w:rsidRDefault="007F3191" w:rsidP="007F3191">
      <w:pPr>
        <w:spacing w:line="360" w:lineRule="auto"/>
        <w:jc w:val="both"/>
        <w:rPr>
          <w:rFonts w:ascii="Times New Roman" w:eastAsia="Times New Roman" w:hAnsi="Times New Roman" w:cs="Times New Roman"/>
          <w:lang w:val="en-US"/>
        </w:rPr>
      </w:pPr>
    </w:p>
    <w:p w14:paraId="27C530E5" w14:textId="77777777" w:rsidR="007F3191" w:rsidRDefault="007F3191" w:rsidP="007F3191">
      <w:pPr>
        <w:spacing w:line="360" w:lineRule="auto"/>
        <w:jc w:val="both"/>
        <w:rPr>
          <w:lang w:val="en-GB"/>
        </w:rPr>
      </w:pPr>
      <w:r>
        <w:rPr>
          <w:lang w:val="en-GB"/>
        </w:rPr>
        <w:t xml:space="preserve">The music that accompanies the exhibition was written by contemporary composer Viktor </w:t>
      </w:r>
      <w:proofErr w:type="spellStart"/>
      <w:r>
        <w:rPr>
          <w:lang w:val="en-GB"/>
        </w:rPr>
        <w:t>Osadchev</w:t>
      </w:r>
      <w:proofErr w:type="spellEnd"/>
      <w:r>
        <w:rPr>
          <w:lang w:val="en-GB"/>
        </w:rPr>
        <w:t>. His album "Journey" is inspired by travel. The music fills the exhibition space with echoes of distant countries and impressions he brought from his trips as the most precious souvenirs.</w:t>
      </w:r>
    </w:p>
    <w:p w14:paraId="3090B387" w14:textId="52F18E71" w:rsidR="00733569" w:rsidRPr="007F3191" w:rsidRDefault="00733569" w:rsidP="00422C35">
      <w:pPr>
        <w:spacing w:line="360" w:lineRule="auto"/>
        <w:jc w:val="both"/>
        <w:rPr>
          <w:lang w:val="en-GB"/>
        </w:rPr>
      </w:pPr>
    </w:p>
    <w:sectPr w:rsidR="00733569" w:rsidRPr="007F3191">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090B" w14:textId="77777777" w:rsidR="00CE1740" w:rsidRDefault="00CE1740">
      <w:r>
        <w:separator/>
      </w:r>
    </w:p>
  </w:endnote>
  <w:endnote w:type="continuationSeparator" w:id="0">
    <w:p w14:paraId="313320C9" w14:textId="77777777" w:rsidR="00CE1740" w:rsidRDefault="00CE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3DE7" w14:textId="77777777" w:rsidR="00733569" w:rsidRDefault="007335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D7EF" w14:textId="77777777" w:rsidR="00CE1740" w:rsidRDefault="00CE1740">
      <w:r>
        <w:separator/>
      </w:r>
    </w:p>
  </w:footnote>
  <w:footnote w:type="continuationSeparator" w:id="0">
    <w:p w14:paraId="4BECAEBD" w14:textId="77777777" w:rsidR="00CE1740" w:rsidRDefault="00CE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BEB5" w14:textId="77777777" w:rsidR="00733569" w:rsidRDefault="007335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69"/>
    <w:rsid w:val="000E53B3"/>
    <w:rsid w:val="00422C35"/>
    <w:rsid w:val="0055409C"/>
    <w:rsid w:val="006D0E77"/>
    <w:rsid w:val="00733569"/>
    <w:rsid w:val="007F3191"/>
    <w:rsid w:val="00901928"/>
    <w:rsid w:val="00A45F6F"/>
    <w:rsid w:val="00CC2149"/>
    <w:rsid w:val="00CE1740"/>
    <w:rsid w:val="00E0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4C1D"/>
  <w15:docId w15:val="{0CF373E1-B93D-48C1-80E3-BDC85FC6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Calibri" w:hAnsi="Calibri"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a.volodin@gmail.com</cp:lastModifiedBy>
  <cp:revision>2</cp:revision>
  <dcterms:created xsi:type="dcterms:W3CDTF">2021-07-06T10:05:00Z</dcterms:created>
  <dcterms:modified xsi:type="dcterms:W3CDTF">2021-07-06T10:05:00Z</dcterms:modified>
</cp:coreProperties>
</file>